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000"/>
        <w:gridCol w:w="1615"/>
      </w:tblGrid>
      <w:tr w:rsidR="009F0C0C" w:rsidRPr="00696E00" w14:paraId="7CB00C8F" w14:textId="77777777" w:rsidTr="007D4AB1">
        <w:trPr>
          <w:trHeight w:val="548"/>
        </w:trPr>
        <w:tc>
          <w:tcPr>
            <w:tcW w:w="4483" w:type="pct"/>
            <w:vAlign w:val="center"/>
          </w:tcPr>
          <w:p w14:paraId="506324F4" w14:textId="78977EB3" w:rsidR="009F0C0C" w:rsidRPr="007D4AB1" w:rsidRDefault="009F0C0C" w:rsidP="0081600B">
            <w:pPr>
              <w:pStyle w:val="Month"/>
              <w:jc w:val="right"/>
              <w:rPr>
                <w:sz w:val="28"/>
                <w:szCs w:val="28"/>
              </w:rPr>
            </w:pPr>
            <w:r w:rsidRPr="007D4AB1">
              <w:rPr>
                <w:sz w:val="28"/>
                <w:szCs w:val="28"/>
              </w:rPr>
              <w:fldChar w:fldCharType="begin"/>
            </w:r>
            <w:r w:rsidRPr="007D4AB1">
              <w:rPr>
                <w:sz w:val="28"/>
                <w:szCs w:val="28"/>
              </w:rPr>
              <w:instrText xml:space="preserve"> DOCVARIABLE  MonthStart \@ MMMM \* MERGEFORMAT </w:instrText>
            </w:r>
            <w:r w:rsidRPr="007D4AB1">
              <w:rPr>
                <w:sz w:val="28"/>
                <w:szCs w:val="28"/>
              </w:rPr>
              <w:fldChar w:fldCharType="separate"/>
            </w:r>
            <w:r w:rsidR="004B1399" w:rsidRPr="007D4AB1">
              <w:rPr>
                <w:sz w:val="28"/>
                <w:szCs w:val="28"/>
              </w:rPr>
              <w:t>März</w:t>
            </w:r>
            <w:r w:rsidRPr="007D4AB1">
              <w:rPr>
                <w:sz w:val="28"/>
                <w:szCs w:val="28"/>
              </w:rPr>
              <w:fldChar w:fldCharType="end"/>
            </w:r>
            <w:r w:rsidR="004B1399" w:rsidRPr="007D4AB1">
              <w:rPr>
                <w:sz w:val="28"/>
                <w:szCs w:val="28"/>
              </w:rPr>
              <w:t xml:space="preserve"> KW</w:t>
            </w:r>
            <w:r w:rsidR="0081600B" w:rsidRPr="007D4AB1">
              <w:rPr>
                <w:sz w:val="28"/>
                <w:szCs w:val="28"/>
              </w:rPr>
              <w:t xml:space="preserve"> 12 &amp; 13 </w:t>
            </w:r>
          </w:p>
        </w:tc>
        <w:tc>
          <w:tcPr>
            <w:tcW w:w="517" w:type="pct"/>
            <w:vAlign w:val="center"/>
          </w:tcPr>
          <w:p w14:paraId="068D7AE3" w14:textId="77777777" w:rsidR="009F0C0C" w:rsidRPr="007D4AB1" w:rsidRDefault="009F0C0C" w:rsidP="0006738C">
            <w:pPr>
              <w:pStyle w:val="Year"/>
              <w:rPr>
                <w:sz w:val="28"/>
                <w:szCs w:val="28"/>
              </w:rPr>
            </w:pPr>
            <w:r w:rsidRPr="007D4AB1">
              <w:rPr>
                <w:sz w:val="28"/>
                <w:szCs w:val="28"/>
              </w:rPr>
              <w:fldChar w:fldCharType="begin"/>
            </w:r>
            <w:r w:rsidRPr="007D4AB1">
              <w:rPr>
                <w:sz w:val="28"/>
                <w:szCs w:val="28"/>
              </w:rPr>
              <w:instrText xml:space="preserve"> DOCVARIABLE  MonthStart \@  yyyy   \* MERGEFORMAT </w:instrText>
            </w:r>
            <w:r w:rsidRPr="007D4AB1">
              <w:rPr>
                <w:sz w:val="28"/>
                <w:szCs w:val="28"/>
              </w:rPr>
              <w:fldChar w:fldCharType="separate"/>
            </w:r>
            <w:r w:rsidR="004B1399" w:rsidRPr="007D4AB1">
              <w:rPr>
                <w:sz w:val="28"/>
                <w:szCs w:val="28"/>
              </w:rPr>
              <w:t>2020</w:t>
            </w:r>
            <w:r w:rsidRPr="007D4AB1">
              <w:rPr>
                <w:sz w:val="28"/>
                <w:szCs w:val="28"/>
              </w:rPr>
              <w:fldChar w:fldCharType="end"/>
            </w:r>
          </w:p>
        </w:tc>
      </w:tr>
    </w:tbl>
    <w:p w14:paraId="08DECFB3" w14:textId="77777777" w:rsidR="009F0C0C" w:rsidRPr="00696E00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5778"/>
        <w:gridCol w:w="578"/>
        <w:gridCol w:w="4656"/>
        <w:gridCol w:w="2989"/>
        <w:gridCol w:w="565"/>
        <w:gridCol w:w="568"/>
        <w:gridCol w:w="481"/>
      </w:tblGrid>
      <w:tr w:rsidR="00FD2B5A" w:rsidRPr="00696E00" w14:paraId="417B32AD" w14:textId="77777777" w:rsidTr="00FD2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0" w:type="pct"/>
            <w:tcBorders>
              <w:bottom w:val="single" w:sz="4" w:space="0" w:color="BFBFBF" w:themeColor="background1" w:themeShade="BF"/>
            </w:tcBorders>
          </w:tcPr>
          <w:p w14:paraId="66D2C258" w14:textId="7F196EDD" w:rsidR="004804DD" w:rsidRPr="00696E00" w:rsidRDefault="006D3694" w:rsidP="006D3694">
            <w:pPr>
              <w:pStyle w:val="Days"/>
              <w:tabs>
                <w:tab w:val="center" w:pos="2781"/>
                <w:tab w:val="right" w:pos="5562"/>
              </w:tabs>
              <w:jc w:val="left"/>
            </w:pPr>
            <w:r>
              <w:tab/>
            </w:r>
            <w:r w:rsidR="004804DD" w:rsidRPr="00696E00">
              <w:fldChar w:fldCharType="begin"/>
            </w:r>
            <w:r w:rsidR="004804DD" w:rsidRPr="00696E00">
              <w:instrText xml:space="preserve"> DocVariable WeekDay1 \@ dddd \* FIRSTCAP MERGEFORMAT </w:instrText>
            </w:r>
            <w:r w:rsidR="004804DD" w:rsidRPr="00696E00">
              <w:fldChar w:fldCharType="separate"/>
            </w:r>
            <w:r w:rsidR="004B1399">
              <w:t>Montag</w:t>
            </w:r>
            <w:r w:rsidR="004804DD" w:rsidRPr="00696E00">
              <w:fldChar w:fldCharType="end"/>
            </w:r>
            <w:r w:rsidR="003B1A1C">
              <w:t>, 16.3.20</w:t>
            </w:r>
            <w:r>
              <w:tab/>
            </w:r>
          </w:p>
        </w:tc>
        <w:tc>
          <w:tcPr>
            <w:tcW w:w="185" w:type="pct"/>
            <w:tcBorders>
              <w:bottom w:val="single" w:sz="4" w:space="0" w:color="BFBFBF" w:themeColor="background1" w:themeShade="BF"/>
            </w:tcBorders>
          </w:tcPr>
          <w:p w14:paraId="3E768C46" w14:textId="77777777" w:rsidR="004804DD" w:rsidRPr="00696E00" w:rsidRDefault="004804DD" w:rsidP="00FD2B5A">
            <w:pPr>
              <w:pStyle w:val="Days"/>
            </w:pPr>
            <w:r w:rsidRPr="00696E00">
              <w:fldChar w:fldCharType="begin"/>
            </w:r>
            <w:r w:rsidRPr="00696E00">
              <w:instrText xml:space="preserve"> DocVariable WeekDay2 \@ dddd \* FIRSTCAP MERGEFORMAT </w:instrText>
            </w:r>
            <w:r w:rsidRPr="00696E00">
              <w:fldChar w:fldCharType="separate"/>
            </w:r>
            <w:r w:rsidR="00FD2B5A">
              <w:t>Di</w:t>
            </w:r>
            <w:r w:rsidRPr="00696E00">
              <w:fldChar w:fldCharType="end"/>
            </w:r>
          </w:p>
        </w:tc>
        <w:tc>
          <w:tcPr>
            <w:tcW w:w="1491" w:type="pct"/>
            <w:tcBorders>
              <w:bottom w:val="single" w:sz="4" w:space="0" w:color="BFBFBF" w:themeColor="background1" w:themeShade="BF"/>
            </w:tcBorders>
          </w:tcPr>
          <w:p w14:paraId="64F03F41" w14:textId="27106C96" w:rsidR="004804DD" w:rsidRPr="00696E00" w:rsidRDefault="004804DD" w:rsidP="00DB67F4">
            <w:pPr>
              <w:pStyle w:val="Days"/>
            </w:pPr>
            <w:r w:rsidRPr="00696E00">
              <w:fldChar w:fldCharType="begin"/>
            </w:r>
            <w:r w:rsidRPr="00696E00">
              <w:instrText xml:space="preserve"> DocVariable WeekDay3 \@ dddd \* FIRSTCAP MERGEFORMAT </w:instrText>
            </w:r>
            <w:r w:rsidRPr="00696E00">
              <w:fldChar w:fldCharType="separate"/>
            </w:r>
            <w:r w:rsidR="004B1399">
              <w:t>Mittwoch</w:t>
            </w:r>
            <w:r w:rsidRPr="00696E00">
              <w:fldChar w:fldCharType="end"/>
            </w:r>
            <w:r w:rsidR="003B1A1C">
              <w:t>,18.3.20</w:t>
            </w: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</w:tcPr>
          <w:p w14:paraId="6FB79B0B" w14:textId="12811BA7" w:rsidR="004804DD" w:rsidRPr="00696E00" w:rsidRDefault="004804DD" w:rsidP="00DB67F4">
            <w:pPr>
              <w:pStyle w:val="Days"/>
            </w:pPr>
            <w:r w:rsidRPr="00696E00">
              <w:fldChar w:fldCharType="begin"/>
            </w:r>
            <w:r w:rsidRPr="00696E00">
              <w:instrText xml:space="preserve"> DocVariable WeekDay4 \@ dddd \* FIRSTCAP MERGEFORMAT </w:instrText>
            </w:r>
            <w:r w:rsidRPr="00696E00">
              <w:fldChar w:fldCharType="separate"/>
            </w:r>
            <w:r w:rsidR="004B1399">
              <w:t>Donnerstag</w:t>
            </w:r>
            <w:r w:rsidRPr="00696E00">
              <w:fldChar w:fldCharType="end"/>
            </w:r>
            <w:r w:rsidR="003B1A1C">
              <w:t>,19.3.20</w:t>
            </w:r>
          </w:p>
        </w:tc>
        <w:tc>
          <w:tcPr>
            <w:tcW w:w="181" w:type="pct"/>
            <w:tcBorders>
              <w:bottom w:val="single" w:sz="4" w:space="0" w:color="BFBFBF" w:themeColor="background1" w:themeShade="BF"/>
            </w:tcBorders>
          </w:tcPr>
          <w:p w14:paraId="71C3ED8E" w14:textId="77777777" w:rsidR="004804DD" w:rsidRPr="00696E00" w:rsidRDefault="004804DD" w:rsidP="00FD2B5A">
            <w:pPr>
              <w:pStyle w:val="Days"/>
            </w:pPr>
            <w:r w:rsidRPr="00696E00">
              <w:fldChar w:fldCharType="begin"/>
            </w:r>
            <w:r w:rsidRPr="00696E00">
              <w:instrText xml:space="preserve"> DocVariable WeekDay5 \@ dddd \* FIRSTCAP MERGEFORMAT </w:instrText>
            </w:r>
            <w:r w:rsidRPr="00696E00">
              <w:fldChar w:fldCharType="separate"/>
            </w:r>
            <w:r w:rsidR="004B1399">
              <w:t>Fr</w:t>
            </w:r>
            <w:r w:rsidRPr="00696E00">
              <w:fldChar w:fldCharType="end"/>
            </w:r>
          </w:p>
        </w:tc>
        <w:tc>
          <w:tcPr>
            <w:tcW w:w="182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47D4478" w14:textId="77777777" w:rsidR="004804DD" w:rsidRPr="00696E00" w:rsidRDefault="004804DD" w:rsidP="00FD2B5A">
            <w:pPr>
              <w:pStyle w:val="Days"/>
            </w:pPr>
            <w:r w:rsidRPr="00696E00">
              <w:fldChar w:fldCharType="begin"/>
            </w:r>
            <w:r w:rsidRPr="00696E00">
              <w:instrText xml:space="preserve"> DocVariable WeekDay6 \@ dddd \* FIRSTCAP MERGEFORMAT </w:instrText>
            </w:r>
            <w:r w:rsidRPr="00696E00">
              <w:fldChar w:fldCharType="separate"/>
            </w:r>
            <w:r w:rsidR="004B1399">
              <w:t>Sa</w:t>
            </w:r>
            <w:r w:rsidRPr="00696E00">
              <w:fldChar w:fldCharType="end"/>
            </w:r>
          </w:p>
        </w:tc>
        <w:tc>
          <w:tcPr>
            <w:tcW w:w="15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4B86804" w14:textId="77777777" w:rsidR="004804DD" w:rsidRPr="00696E00" w:rsidRDefault="004804DD" w:rsidP="00FD2B5A">
            <w:pPr>
              <w:pStyle w:val="Days"/>
            </w:pPr>
            <w:r w:rsidRPr="00696E00">
              <w:fldChar w:fldCharType="begin"/>
            </w:r>
            <w:r w:rsidRPr="00696E00">
              <w:instrText xml:space="preserve"> DocVariable WeekDay7 \@ dddd \* FIRSTCAP MERGEFORMAT </w:instrText>
            </w:r>
            <w:r w:rsidRPr="00696E00">
              <w:fldChar w:fldCharType="separate"/>
            </w:r>
            <w:r w:rsidR="00FD2B5A">
              <w:t>So</w:t>
            </w:r>
            <w:r w:rsidRPr="00696E00">
              <w:fldChar w:fldCharType="end"/>
            </w:r>
          </w:p>
        </w:tc>
      </w:tr>
      <w:tr w:rsidR="00FD2B5A" w:rsidRPr="00696E00" w14:paraId="56EA1BEA" w14:textId="77777777" w:rsidTr="00FD2B5A">
        <w:trPr>
          <w:trHeight w:val="578"/>
        </w:trPr>
        <w:tc>
          <w:tcPr>
            <w:tcW w:w="1850" w:type="pct"/>
            <w:tcBorders>
              <w:bottom w:val="nil"/>
            </w:tcBorders>
            <w:shd w:val="clear" w:color="auto" w:fill="F7F7F7" w:themeFill="background2"/>
          </w:tcPr>
          <w:p w14:paraId="06C6C29D" w14:textId="78771BA7" w:rsidR="00A25C5C" w:rsidRDefault="00A25C5C" w:rsidP="00D844F5">
            <w:pPr>
              <w:pStyle w:val="Dates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Vertiefung zur Einheit „Parabel“: Sprachanalyse</w:t>
            </w:r>
          </w:p>
          <w:p w14:paraId="317E9898" w14:textId="7BA1E5C1" w:rsidR="00862D7C" w:rsidRPr="00D621F0" w:rsidRDefault="00D844F5" w:rsidP="00D844F5">
            <w:pPr>
              <w:pStyle w:val="Dates"/>
              <w:jc w:val="both"/>
              <w:rPr>
                <w:color w:val="auto"/>
              </w:rPr>
            </w:pPr>
            <w:r w:rsidRPr="00D621F0">
              <w:rPr>
                <w:color w:val="auto"/>
              </w:rPr>
              <w:t>S.66/1a,b,c &amp; 2 (schriftlich)</w:t>
            </w:r>
            <w:r w:rsidR="003B1A1C" w:rsidRPr="00D621F0">
              <w:rPr>
                <w:color w:val="auto"/>
              </w:rPr>
              <w:t xml:space="preserve"> </w:t>
            </w:r>
            <w:r w:rsidRPr="00D621F0">
              <w:rPr>
                <w:color w:val="auto"/>
              </w:rPr>
              <w:t xml:space="preserve">S. 67/3a,b: </w:t>
            </w:r>
          </w:p>
          <w:p w14:paraId="5C8338B5" w14:textId="31237243" w:rsidR="00862D7C" w:rsidRPr="00D621F0" w:rsidRDefault="00862D7C" w:rsidP="00D844F5">
            <w:pPr>
              <w:pStyle w:val="Dates"/>
              <w:jc w:val="both"/>
              <w:rPr>
                <w:color w:val="auto"/>
              </w:rPr>
            </w:pPr>
            <w:r w:rsidRPr="00D621F0">
              <w:rPr>
                <w:color w:val="auto"/>
              </w:rPr>
              <w:t>------------------------------------------------------------</w:t>
            </w:r>
          </w:p>
          <w:p w14:paraId="60A50954" w14:textId="77777777" w:rsidR="00862D7C" w:rsidRPr="00D621F0" w:rsidRDefault="00862D7C" w:rsidP="00D844F5">
            <w:pPr>
              <w:pStyle w:val="Dates"/>
              <w:jc w:val="both"/>
              <w:rPr>
                <w:color w:val="auto"/>
              </w:rPr>
            </w:pPr>
            <w:r w:rsidRPr="00D621F0">
              <w:rPr>
                <w:color w:val="auto"/>
              </w:rPr>
              <w:t xml:space="preserve">S. 67/ </w:t>
            </w:r>
            <w:r w:rsidR="00D844F5" w:rsidRPr="00D621F0">
              <w:rPr>
                <w:color w:val="auto"/>
              </w:rPr>
              <w:t xml:space="preserve">Text 1 lesen: </w:t>
            </w:r>
          </w:p>
          <w:p w14:paraId="50C5F25C" w14:textId="557FDA60" w:rsidR="00862D7C" w:rsidRPr="00D621F0" w:rsidRDefault="00862D7C" w:rsidP="00D844F5">
            <w:pPr>
              <w:pStyle w:val="Dates"/>
              <w:jc w:val="both"/>
              <w:rPr>
                <w:color w:val="auto"/>
              </w:rPr>
            </w:pPr>
            <w:r w:rsidRPr="00D621F0">
              <w:rPr>
                <w:color w:val="auto"/>
              </w:rPr>
              <w:t xml:space="preserve">Aufgabe: </w:t>
            </w:r>
            <w:r w:rsidR="00D844F5" w:rsidRPr="00D621F0">
              <w:rPr>
                <w:color w:val="auto"/>
              </w:rPr>
              <w:t xml:space="preserve">Schreib den Text um! Reduziere </w:t>
            </w:r>
            <w:r w:rsidRPr="00D621F0">
              <w:rPr>
                <w:color w:val="auto"/>
              </w:rPr>
              <w:t>ihn auf wenige Sätze und erwähne nur wesentliche Handlungsschritte.</w:t>
            </w:r>
          </w:p>
          <w:p w14:paraId="3B04B07F" w14:textId="09626A77" w:rsidR="00D844F5" w:rsidRPr="00D621F0" w:rsidRDefault="00862D7C" w:rsidP="00D844F5">
            <w:pPr>
              <w:pStyle w:val="Dates"/>
              <w:jc w:val="both"/>
              <w:rPr>
                <w:color w:val="auto"/>
              </w:rPr>
            </w:pPr>
            <w:r w:rsidRPr="00D621F0">
              <w:rPr>
                <w:color w:val="auto"/>
              </w:rPr>
              <w:t>Vergleiche die Wirkung deines gekürzten  Textes mit Text 1:</w:t>
            </w:r>
          </w:p>
          <w:p w14:paraId="2E53ECCB" w14:textId="5425731F" w:rsidR="00D844F5" w:rsidRPr="004B1399" w:rsidRDefault="00862D7C" w:rsidP="00B02A72">
            <w:pPr>
              <w:pStyle w:val="Dates"/>
              <w:jc w:val="both"/>
              <w:rPr>
                <w:b/>
                <w:color w:val="auto"/>
              </w:rPr>
            </w:pPr>
            <w:r w:rsidRPr="00D621F0">
              <w:rPr>
                <w:color w:val="auto"/>
              </w:rPr>
              <w:t>Aufgabe: Durch welche semantischen bzw. sprachlich-stilistischen Mittel erhält Text 1 seine besondere (plastische) Wirkung? Antwort schriftlich!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F7F7F7" w:themeFill="background2"/>
          </w:tcPr>
          <w:p w14:paraId="64AFE855" w14:textId="77777777" w:rsidR="00E15BE2" w:rsidRPr="00696E00" w:rsidRDefault="00E15BE2" w:rsidP="006160CB">
            <w:pPr>
              <w:pStyle w:val="Dates"/>
            </w:pPr>
            <w:r w:rsidRPr="00696E00">
              <w:fldChar w:fldCharType="begin"/>
            </w:r>
            <w:r w:rsidRPr="00696E00">
              <w:instrText xml:space="preserve"> =A8+1 </w:instrText>
            </w:r>
            <w:r w:rsidRPr="00696E00">
              <w:fldChar w:fldCharType="separate"/>
            </w:r>
            <w:r w:rsidR="004B1399">
              <w:rPr>
                <w:noProof/>
              </w:rPr>
              <w:t>17</w:t>
            </w:r>
            <w:r w:rsidRPr="00696E00">
              <w:fldChar w:fldCharType="end"/>
            </w:r>
          </w:p>
        </w:tc>
        <w:tc>
          <w:tcPr>
            <w:tcW w:w="1491" w:type="pct"/>
            <w:tcBorders>
              <w:bottom w:val="nil"/>
            </w:tcBorders>
            <w:shd w:val="clear" w:color="auto" w:fill="F7F7F7" w:themeFill="background2"/>
          </w:tcPr>
          <w:p w14:paraId="355296D9" w14:textId="4B0D3025" w:rsidR="00A25C5C" w:rsidRDefault="00A25C5C" w:rsidP="00FE5B65">
            <w:pPr>
              <w:pStyle w:val="Dates"/>
              <w:jc w:val="both"/>
              <w:rPr>
                <w:b/>
              </w:rPr>
            </w:pPr>
            <w:r>
              <w:rPr>
                <w:b/>
              </w:rPr>
              <w:t xml:space="preserve">             Kurzprosa: „Parodie“</w:t>
            </w:r>
          </w:p>
          <w:p w14:paraId="22FE9D25" w14:textId="77777777" w:rsidR="00E15BE2" w:rsidRPr="00D621F0" w:rsidRDefault="00B91A34" w:rsidP="00FE5B65">
            <w:pPr>
              <w:pStyle w:val="Dates"/>
              <w:jc w:val="both"/>
            </w:pPr>
            <w:r w:rsidRPr="00D621F0">
              <w:t>S. 68 (Text 1)/ 1 (schriftlich)</w:t>
            </w:r>
          </w:p>
          <w:p w14:paraId="42C11757" w14:textId="6A9CBACB" w:rsidR="00B91A34" w:rsidRPr="00D621F0" w:rsidRDefault="00B91A34" w:rsidP="00FE5B65">
            <w:pPr>
              <w:pStyle w:val="Dates"/>
              <w:jc w:val="both"/>
            </w:pPr>
            <w:r w:rsidRPr="00D621F0">
              <w:t>S. 68 (Text 2)/2a (schriftlich)</w:t>
            </w:r>
          </w:p>
          <w:p w14:paraId="6D9350FF" w14:textId="77777777" w:rsidR="00B91A34" w:rsidRPr="00D621F0" w:rsidRDefault="00B91A34" w:rsidP="00FE5B65">
            <w:pPr>
              <w:pStyle w:val="Dates"/>
              <w:jc w:val="both"/>
            </w:pPr>
            <w:r w:rsidRPr="00D621F0">
              <w:t>(ABER: Analysiere beide Gedichte – Stichworte!) – Vergleiche beide Gedichte: Welche Ähnlichkeiten bzw. Unterschiede kannst du feststellen?</w:t>
            </w:r>
          </w:p>
          <w:p w14:paraId="65BA4158" w14:textId="77777777" w:rsidR="003A6089" w:rsidRPr="00D621F0" w:rsidRDefault="00B91A34" w:rsidP="00FE5B65">
            <w:pPr>
              <w:pStyle w:val="Dates"/>
              <w:jc w:val="both"/>
            </w:pPr>
            <w:r w:rsidRPr="00D621F0">
              <w:t>S. 69/2c &amp; 3a</w:t>
            </w:r>
            <w:r w:rsidR="00B618A1" w:rsidRPr="00D621F0">
              <w:t xml:space="preserve"> – Übertrage die Sachinformation „Parodie“ in dein Heft!</w:t>
            </w:r>
          </w:p>
          <w:p w14:paraId="41279C02" w14:textId="3569B498" w:rsidR="003A6089" w:rsidRPr="00D621F0" w:rsidRDefault="003A6089" w:rsidP="00FE5B65">
            <w:pPr>
              <w:pStyle w:val="Dates"/>
              <w:jc w:val="both"/>
            </w:pPr>
            <w:r w:rsidRPr="00D621F0">
              <w:t>------------------------------------------------</w:t>
            </w:r>
          </w:p>
          <w:p w14:paraId="4B70F4BF" w14:textId="77459BB5" w:rsidR="00B618A1" w:rsidRPr="004B1399" w:rsidRDefault="00B618A1" w:rsidP="003A6089">
            <w:pPr>
              <w:pStyle w:val="Dates"/>
              <w:jc w:val="both"/>
              <w:rPr>
                <w:b/>
              </w:rPr>
            </w:pPr>
            <w:r w:rsidRPr="00D621F0">
              <w:t>HA</w:t>
            </w:r>
            <w:r w:rsidR="003A6089" w:rsidRPr="00D621F0">
              <w:t>USAUFGABE</w:t>
            </w:r>
            <w:r w:rsidRPr="00D621F0">
              <w:t xml:space="preserve">: </w:t>
            </w:r>
            <w:r w:rsidR="003A6089" w:rsidRPr="00D621F0">
              <w:t xml:space="preserve">AB Stilmittel </w:t>
            </w:r>
            <w:r w:rsidR="00A25C5C" w:rsidRPr="00D621F0">
              <w:t>lernen (bis nach den Ferien! )</w:t>
            </w:r>
            <w:r w:rsidR="00C86511" w:rsidRPr="00D621F0">
              <w:t xml:space="preserve"> </w:t>
            </w:r>
            <w:r w:rsidR="008524F7" w:rsidRPr="00D621F0">
              <w:t xml:space="preserve">- Siehe dazu auch </w:t>
            </w:r>
            <w:r w:rsidR="00C86511" w:rsidRPr="00D621F0">
              <w:t>S. 231 f.</w:t>
            </w:r>
            <w:r w:rsidR="008524F7" w:rsidRPr="00D621F0">
              <w:t>: „R</w:t>
            </w:r>
            <w:r w:rsidR="00C86511" w:rsidRPr="00D621F0">
              <w:t>hetorische Figuren/Tropen“</w:t>
            </w:r>
            <w:r w:rsidR="003C671D" w:rsidRPr="00D621F0">
              <w:t>.</w:t>
            </w:r>
          </w:p>
        </w:tc>
        <w:tc>
          <w:tcPr>
            <w:tcW w:w="957" w:type="pct"/>
            <w:tcBorders>
              <w:bottom w:val="nil"/>
            </w:tcBorders>
            <w:shd w:val="clear" w:color="auto" w:fill="F7F7F7" w:themeFill="background2"/>
          </w:tcPr>
          <w:p w14:paraId="6576860D" w14:textId="0377E521" w:rsidR="006C4EC9" w:rsidRDefault="006C4EC9" w:rsidP="006C4EC9">
            <w:pPr>
              <w:pStyle w:val="Dates"/>
              <w:jc w:val="both"/>
              <w:rPr>
                <w:b/>
              </w:rPr>
            </w:pPr>
            <w:r>
              <w:rPr>
                <w:b/>
              </w:rPr>
              <w:t>Kap. 3: Wirtschaftsordnun-gen im Vergleich</w:t>
            </w:r>
          </w:p>
          <w:p w14:paraId="0B47BDDA" w14:textId="299DE560" w:rsidR="00E15BE2" w:rsidRPr="006C4EC9" w:rsidRDefault="006C4EC9" w:rsidP="006C4EC9">
            <w:pPr>
              <w:pStyle w:val="Dates"/>
              <w:jc w:val="both"/>
            </w:pPr>
            <w:r w:rsidRPr="006C4EC9">
              <w:t xml:space="preserve">Lerneinheit S. 62 - einschl. 72 sowie alle Aufgaben durcharbeiten! </w:t>
            </w:r>
          </w:p>
          <w:p w14:paraId="29756B2B" w14:textId="28263E3D" w:rsidR="006C4EC9" w:rsidRDefault="006C4EC9" w:rsidP="006C4EC9">
            <w:pPr>
              <w:pStyle w:val="Dates"/>
              <w:numPr>
                <w:ilvl w:val="0"/>
                <w:numId w:val="1"/>
              </w:numPr>
              <w:jc w:val="left"/>
              <w:rPr>
                <w:i/>
              </w:rPr>
            </w:pPr>
            <w:r w:rsidRPr="006C4EC9">
              <w:t xml:space="preserve">Hintergrundwissen Marquise de Pompadour </w:t>
            </w:r>
            <w:r>
              <w:t>&amp;</w:t>
            </w:r>
            <w:r w:rsidRPr="006C4EC9">
              <w:t xml:space="preserve"> F. Quesney </w:t>
            </w:r>
            <w:r w:rsidRPr="006C4EC9">
              <w:rPr>
                <w:i/>
              </w:rPr>
              <w:t>tableau economique</w:t>
            </w:r>
          </w:p>
          <w:p w14:paraId="476A247E" w14:textId="3718217D" w:rsidR="006C4EC9" w:rsidRPr="00CE27F7" w:rsidRDefault="006C4EC9" w:rsidP="00CE27F7">
            <w:pPr>
              <w:pStyle w:val="Dates"/>
              <w:numPr>
                <w:ilvl w:val="0"/>
                <w:numId w:val="1"/>
              </w:numPr>
              <w:jc w:val="left"/>
            </w:pPr>
            <w:r>
              <w:rPr>
                <w:i/>
              </w:rPr>
              <w:t>Einfacher &amp; erweiterter Wirtschaftskreislauf (Sektoren 1-5)</w:t>
            </w:r>
          </w:p>
        </w:tc>
        <w:tc>
          <w:tcPr>
            <w:tcW w:w="181" w:type="pct"/>
            <w:tcBorders>
              <w:bottom w:val="nil"/>
            </w:tcBorders>
            <w:shd w:val="clear" w:color="auto" w:fill="F7F7F7" w:themeFill="background2"/>
          </w:tcPr>
          <w:p w14:paraId="4E06DF32" w14:textId="77777777" w:rsidR="00E15BE2" w:rsidRPr="00696E00" w:rsidRDefault="00E15BE2" w:rsidP="006160CB">
            <w:pPr>
              <w:pStyle w:val="Dates"/>
            </w:pPr>
            <w:r w:rsidRPr="00696E00">
              <w:fldChar w:fldCharType="begin"/>
            </w:r>
            <w:r w:rsidRPr="00696E00">
              <w:instrText xml:space="preserve"> =D8+1 </w:instrText>
            </w:r>
            <w:r w:rsidRPr="00696E00">
              <w:fldChar w:fldCharType="separate"/>
            </w:r>
            <w:r w:rsidR="004B1399">
              <w:rPr>
                <w:noProof/>
              </w:rPr>
              <w:t>20</w:t>
            </w:r>
            <w:r w:rsidRPr="00696E00">
              <w:fldChar w:fldCharType="end"/>
            </w:r>
          </w:p>
        </w:tc>
        <w:tc>
          <w:tcPr>
            <w:tcW w:w="182" w:type="pct"/>
            <w:tcBorders>
              <w:bottom w:val="nil"/>
            </w:tcBorders>
            <w:shd w:val="clear" w:color="auto" w:fill="F7F7F7" w:themeFill="background2"/>
          </w:tcPr>
          <w:p w14:paraId="78AD70CE" w14:textId="77777777" w:rsidR="00E15BE2" w:rsidRPr="00696E00" w:rsidRDefault="00E15BE2" w:rsidP="006160CB">
            <w:pPr>
              <w:pStyle w:val="Dates"/>
            </w:pPr>
            <w:r w:rsidRPr="00696E00">
              <w:fldChar w:fldCharType="begin"/>
            </w:r>
            <w:r w:rsidRPr="00696E00">
              <w:instrText xml:space="preserve"> =E8+1 </w:instrText>
            </w:r>
            <w:r w:rsidRPr="00696E00">
              <w:fldChar w:fldCharType="separate"/>
            </w:r>
            <w:r w:rsidR="004B1399">
              <w:rPr>
                <w:noProof/>
              </w:rPr>
              <w:t>21</w:t>
            </w:r>
            <w:r w:rsidRPr="00696E00">
              <w:fldChar w:fldCharType="end"/>
            </w:r>
          </w:p>
        </w:tc>
        <w:tc>
          <w:tcPr>
            <w:tcW w:w="154" w:type="pct"/>
            <w:tcBorders>
              <w:bottom w:val="nil"/>
            </w:tcBorders>
            <w:shd w:val="clear" w:color="auto" w:fill="F7F7F7" w:themeFill="background2"/>
          </w:tcPr>
          <w:p w14:paraId="30CD8167" w14:textId="77777777" w:rsidR="00E15BE2" w:rsidRPr="00696E00" w:rsidRDefault="00E15BE2" w:rsidP="006160CB">
            <w:pPr>
              <w:pStyle w:val="Dates"/>
            </w:pPr>
            <w:r w:rsidRPr="00696E00">
              <w:fldChar w:fldCharType="begin"/>
            </w:r>
            <w:r w:rsidRPr="00696E00">
              <w:instrText xml:space="preserve"> =F8+1 </w:instrText>
            </w:r>
            <w:r w:rsidRPr="00696E00">
              <w:fldChar w:fldCharType="separate"/>
            </w:r>
            <w:r w:rsidR="004B1399">
              <w:rPr>
                <w:noProof/>
              </w:rPr>
              <w:t>22</w:t>
            </w:r>
            <w:r w:rsidRPr="00696E00">
              <w:fldChar w:fldCharType="end"/>
            </w:r>
          </w:p>
        </w:tc>
      </w:tr>
      <w:tr w:rsidR="00FD2B5A" w:rsidRPr="00696E00" w14:paraId="2EBB1435" w14:textId="77777777" w:rsidTr="006D3694">
        <w:trPr>
          <w:trHeight w:val="85"/>
        </w:trPr>
        <w:tc>
          <w:tcPr>
            <w:tcW w:w="1850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538F6259" w14:textId="189D1B8D" w:rsidR="004B1399" w:rsidRPr="00696E00" w:rsidRDefault="004B1399" w:rsidP="00862D7C"/>
        </w:tc>
        <w:tc>
          <w:tcPr>
            <w:tcW w:w="185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3EBCE020" w14:textId="77777777" w:rsidR="00E15BE2" w:rsidRPr="00696E00" w:rsidRDefault="00E15BE2" w:rsidP="00566EB4"/>
        </w:tc>
        <w:tc>
          <w:tcPr>
            <w:tcW w:w="1491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6EEF05C3" w14:textId="77777777" w:rsidR="00E15BE2" w:rsidRPr="00696E00" w:rsidRDefault="00E15BE2" w:rsidP="00566EB4"/>
        </w:tc>
        <w:tc>
          <w:tcPr>
            <w:tcW w:w="957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62BCF762" w14:textId="77777777" w:rsidR="00E15BE2" w:rsidRPr="00696E00" w:rsidRDefault="00E15BE2" w:rsidP="00566EB4"/>
        </w:tc>
        <w:tc>
          <w:tcPr>
            <w:tcW w:w="18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6B5A06" w14:textId="77777777" w:rsidR="00E15BE2" w:rsidRPr="00696E00" w:rsidRDefault="00E15BE2" w:rsidP="00566EB4"/>
        </w:tc>
        <w:tc>
          <w:tcPr>
            <w:tcW w:w="1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694F7A" w14:textId="77777777" w:rsidR="00E15BE2" w:rsidRPr="00696E00" w:rsidRDefault="00E15BE2" w:rsidP="00566EB4"/>
        </w:tc>
        <w:tc>
          <w:tcPr>
            <w:tcW w:w="1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1AD71B" w14:textId="77777777" w:rsidR="00E15BE2" w:rsidRPr="00696E00" w:rsidRDefault="00E15BE2" w:rsidP="00566EB4"/>
        </w:tc>
      </w:tr>
      <w:tr w:rsidR="00FD2B5A" w:rsidRPr="00696E00" w14:paraId="449E860E" w14:textId="77777777" w:rsidTr="00BE7444">
        <w:tc>
          <w:tcPr>
            <w:tcW w:w="1850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5A02F039" w14:textId="5CB73ACE" w:rsidR="00E15BE2" w:rsidRPr="00BE7444" w:rsidRDefault="004119AA" w:rsidP="004119AA">
            <w:pPr>
              <w:pStyle w:val="Dates"/>
              <w:jc w:val="center"/>
              <w:rPr>
                <w:b/>
                <w:color w:val="FFFFFF" w:themeColor="background1"/>
              </w:rPr>
            </w:pPr>
            <w:r w:rsidRPr="00BE7444">
              <w:rPr>
                <w:b/>
                <w:color w:val="FFFFFF" w:themeColor="background1"/>
              </w:rPr>
              <w:t xml:space="preserve">Montag, </w: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IF </w:instrTex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 =G8</w:instrText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noProof/>
                <w:color w:val="FFFFFF" w:themeColor="background1"/>
              </w:rPr>
              <w:instrText>22</w:instrTex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="00E15BE2" w:rsidRPr="00BE7444">
              <w:rPr>
                <w:b/>
                <w:color w:val="FFFFFF" w:themeColor="background1"/>
              </w:rPr>
              <w:instrText xml:space="preserve"> = 0,"" </w:instrTex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 IF </w:instrTex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 =G8 </w:instrText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noProof/>
                <w:color w:val="FFFFFF" w:themeColor="background1"/>
              </w:rPr>
              <w:instrText>22</w:instrTex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="00E15BE2" w:rsidRPr="00BE7444">
              <w:rPr>
                <w:b/>
                <w:color w:val="FFFFFF" w:themeColor="background1"/>
              </w:rPr>
              <w:instrText xml:space="preserve">  &lt; </w:instrTex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 DocVariable MonthEnd \@ d </w:instrText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color w:val="FFFFFF" w:themeColor="background1"/>
              </w:rPr>
              <w:instrText>31</w:instrTex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="00E15BE2" w:rsidRPr="00BE7444">
              <w:rPr>
                <w:b/>
                <w:color w:val="FFFFFF" w:themeColor="background1"/>
              </w:rPr>
              <w:instrText xml:space="preserve">  </w:instrTex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 =G8+1 </w:instrText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noProof/>
                <w:color w:val="FFFFFF" w:themeColor="background1"/>
              </w:rPr>
              <w:instrText>23</w:instrTex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="00E15BE2" w:rsidRPr="00BE7444">
              <w:rPr>
                <w:b/>
                <w:color w:val="FFFFFF" w:themeColor="background1"/>
              </w:rPr>
              <w:instrText xml:space="preserve"> "" </w:instrText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noProof/>
                <w:color w:val="FFFFFF" w:themeColor="background1"/>
              </w:rPr>
              <w:instrText>23</w:instrTex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noProof/>
                <w:color w:val="FFFFFF" w:themeColor="background1"/>
              </w:rPr>
              <w:t>23</w: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Pr="00BE7444">
              <w:rPr>
                <w:b/>
                <w:color w:val="FFFFFF" w:themeColor="background1"/>
              </w:rPr>
              <w:t>.3.20</w:t>
            </w:r>
          </w:p>
        </w:tc>
        <w:tc>
          <w:tcPr>
            <w:tcW w:w="185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3DC692AC" w14:textId="335EAE29" w:rsidR="00E15BE2" w:rsidRPr="00BE7444" w:rsidRDefault="004119AA" w:rsidP="006160CB">
            <w:pPr>
              <w:pStyle w:val="Dates"/>
              <w:rPr>
                <w:color w:val="FFFFFF" w:themeColor="background1"/>
              </w:rPr>
            </w:pPr>
            <w:r w:rsidRPr="00BE7444">
              <w:rPr>
                <w:color w:val="FFFFFF" w:themeColor="background1"/>
              </w:rPr>
              <w:t>Di</w:t>
            </w:r>
          </w:p>
        </w:tc>
        <w:tc>
          <w:tcPr>
            <w:tcW w:w="1491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05F5B3C5" w14:textId="51FDFE60" w:rsidR="00E15BE2" w:rsidRPr="00BE7444" w:rsidRDefault="004119AA" w:rsidP="004119AA">
            <w:pPr>
              <w:pStyle w:val="Dates"/>
              <w:jc w:val="center"/>
              <w:rPr>
                <w:b/>
                <w:color w:val="FFFFFF" w:themeColor="background1"/>
              </w:rPr>
            </w:pPr>
            <w:r w:rsidRPr="00BE7444">
              <w:rPr>
                <w:b/>
                <w:color w:val="FFFFFF" w:themeColor="background1"/>
              </w:rPr>
              <w:t xml:space="preserve">Mittwoch, </w: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IF </w:instrTex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 =B10</w:instrText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noProof/>
                <w:color w:val="FFFFFF" w:themeColor="background1"/>
              </w:rPr>
              <w:instrText>24</w:instrTex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="00E15BE2" w:rsidRPr="00BE7444">
              <w:rPr>
                <w:b/>
                <w:color w:val="FFFFFF" w:themeColor="background1"/>
              </w:rPr>
              <w:instrText xml:space="preserve"> = 0,"" </w:instrTex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 IF </w:instrTex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 =B10 </w:instrText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noProof/>
                <w:color w:val="FFFFFF" w:themeColor="background1"/>
              </w:rPr>
              <w:instrText>24</w:instrTex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="00E15BE2" w:rsidRPr="00BE7444">
              <w:rPr>
                <w:b/>
                <w:color w:val="FFFFFF" w:themeColor="background1"/>
              </w:rPr>
              <w:instrText xml:space="preserve">  &lt; </w:instrTex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 DocVariable MonthEnd \@ d </w:instrText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color w:val="FFFFFF" w:themeColor="background1"/>
              </w:rPr>
              <w:instrText>31</w:instrTex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="00E15BE2" w:rsidRPr="00BE7444">
              <w:rPr>
                <w:b/>
                <w:color w:val="FFFFFF" w:themeColor="background1"/>
              </w:rPr>
              <w:instrText xml:space="preserve">  </w:instrTex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 =B10+1 </w:instrText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noProof/>
                <w:color w:val="FFFFFF" w:themeColor="background1"/>
              </w:rPr>
              <w:instrText>25</w:instrTex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="00E15BE2" w:rsidRPr="00BE7444">
              <w:rPr>
                <w:b/>
                <w:color w:val="FFFFFF" w:themeColor="background1"/>
              </w:rPr>
              <w:instrText xml:space="preserve"> "" </w:instrText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noProof/>
                <w:color w:val="FFFFFF" w:themeColor="background1"/>
              </w:rPr>
              <w:instrText>25</w:instrTex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noProof/>
                <w:color w:val="FFFFFF" w:themeColor="background1"/>
              </w:rPr>
              <w:t>25</w: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Pr="00BE7444">
              <w:rPr>
                <w:b/>
                <w:color w:val="FFFFFF" w:themeColor="background1"/>
              </w:rPr>
              <w:t>.3.20</w:t>
            </w:r>
          </w:p>
        </w:tc>
        <w:tc>
          <w:tcPr>
            <w:tcW w:w="957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3DFE3388" w14:textId="521D42DF" w:rsidR="00E15BE2" w:rsidRPr="00BE7444" w:rsidRDefault="004119AA" w:rsidP="004119AA">
            <w:pPr>
              <w:pStyle w:val="Dates"/>
              <w:jc w:val="center"/>
              <w:rPr>
                <w:b/>
                <w:color w:val="FFFFFF" w:themeColor="background1"/>
              </w:rPr>
            </w:pPr>
            <w:r w:rsidRPr="00BE7444">
              <w:rPr>
                <w:b/>
                <w:color w:val="FFFFFF" w:themeColor="background1"/>
              </w:rPr>
              <w:t xml:space="preserve">Donnerstag, </w: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IF </w:instrTex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 =C10</w:instrText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noProof/>
                <w:color w:val="FFFFFF" w:themeColor="background1"/>
              </w:rPr>
              <w:instrText>25</w:instrTex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="00E15BE2" w:rsidRPr="00BE7444">
              <w:rPr>
                <w:b/>
                <w:color w:val="FFFFFF" w:themeColor="background1"/>
              </w:rPr>
              <w:instrText xml:space="preserve"> = 0,"" </w:instrTex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 IF </w:instrTex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 =C10 </w:instrText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noProof/>
                <w:color w:val="FFFFFF" w:themeColor="background1"/>
              </w:rPr>
              <w:instrText>25</w:instrTex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="00E15BE2" w:rsidRPr="00BE7444">
              <w:rPr>
                <w:b/>
                <w:color w:val="FFFFFF" w:themeColor="background1"/>
              </w:rPr>
              <w:instrText xml:space="preserve">  &lt; </w:instrTex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 DocVariable MonthEnd \@ d </w:instrText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color w:val="FFFFFF" w:themeColor="background1"/>
              </w:rPr>
              <w:instrText>31</w:instrTex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="00E15BE2" w:rsidRPr="00BE7444">
              <w:rPr>
                <w:b/>
                <w:color w:val="FFFFFF" w:themeColor="background1"/>
              </w:rPr>
              <w:instrText xml:space="preserve">  </w:instrText>
            </w:r>
            <w:r w:rsidR="00E15BE2" w:rsidRPr="00BE7444">
              <w:rPr>
                <w:b/>
                <w:color w:val="FFFFFF" w:themeColor="background1"/>
              </w:rPr>
              <w:fldChar w:fldCharType="begin"/>
            </w:r>
            <w:r w:rsidR="00E15BE2" w:rsidRPr="00BE7444">
              <w:rPr>
                <w:b/>
                <w:color w:val="FFFFFF" w:themeColor="background1"/>
              </w:rPr>
              <w:instrText xml:space="preserve"> =C10+1 </w:instrText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noProof/>
                <w:color w:val="FFFFFF" w:themeColor="background1"/>
              </w:rPr>
              <w:instrText>26</w:instrTex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="00E15BE2" w:rsidRPr="00BE7444">
              <w:rPr>
                <w:b/>
                <w:color w:val="FFFFFF" w:themeColor="background1"/>
              </w:rPr>
              <w:instrText xml:space="preserve"> "" </w:instrText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noProof/>
                <w:color w:val="FFFFFF" w:themeColor="background1"/>
              </w:rPr>
              <w:instrText>26</w:instrTex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="00E15BE2" w:rsidRPr="00BE7444">
              <w:rPr>
                <w:b/>
                <w:color w:val="FFFFFF" w:themeColor="background1"/>
              </w:rPr>
              <w:fldChar w:fldCharType="separate"/>
            </w:r>
            <w:r w:rsidR="004B1399" w:rsidRPr="00BE7444">
              <w:rPr>
                <w:b/>
                <w:noProof/>
                <w:color w:val="FFFFFF" w:themeColor="background1"/>
              </w:rPr>
              <w:t>26</w:t>
            </w:r>
            <w:r w:rsidR="00E15BE2" w:rsidRPr="00BE7444">
              <w:rPr>
                <w:b/>
                <w:color w:val="FFFFFF" w:themeColor="background1"/>
              </w:rPr>
              <w:fldChar w:fldCharType="end"/>
            </w:r>
            <w:r w:rsidRPr="00BE7444">
              <w:rPr>
                <w:b/>
                <w:color w:val="FFFFFF" w:themeColor="background1"/>
              </w:rPr>
              <w:t>.3.20</w:t>
            </w:r>
          </w:p>
        </w:tc>
        <w:tc>
          <w:tcPr>
            <w:tcW w:w="181" w:type="pct"/>
            <w:tcBorders>
              <w:left w:val="single" w:sz="4" w:space="0" w:color="0784BE" w:themeColor="accent2" w:themeShade="80"/>
              <w:bottom w:val="nil"/>
            </w:tcBorders>
            <w:shd w:val="clear" w:color="auto" w:fill="5590CC" w:themeFill="text2"/>
          </w:tcPr>
          <w:p w14:paraId="5C0BAD44" w14:textId="12D43515" w:rsidR="00E15BE2" w:rsidRPr="00BE7444" w:rsidRDefault="004119AA" w:rsidP="006160CB">
            <w:pPr>
              <w:pStyle w:val="Dates"/>
              <w:rPr>
                <w:color w:val="FFFFFF" w:themeColor="background1"/>
              </w:rPr>
            </w:pPr>
            <w:r w:rsidRPr="00BE7444">
              <w:rPr>
                <w:color w:val="FFFFFF" w:themeColor="background1"/>
              </w:rPr>
              <w:t>Fr</w:t>
            </w:r>
          </w:p>
        </w:tc>
        <w:tc>
          <w:tcPr>
            <w:tcW w:w="182" w:type="pct"/>
            <w:tcBorders>
              <w:bottom w:val="nil"/>
            </w:tcBorders>
            <w:shd w:val="clear" w:color="auto" w:fill="808080" w:themeFill="background1" w:themeFillShade="80"/>
          </w:tcPr>
          <w:p w14:paraId="4702E0C5" w14:textId="4A795BF4" w:rsidR="00E15BE2" w:rsidRPr="00BE7444" w:rsidRDefault="004119AA" w:rsidP="006160CB">
            <w:pPr>
              <w:pStyle w:val="Dates"/>
              <w:rPr>
                <w:color w:val="FFFFFF" w:themeColor="background1"/>
              </w:rPr>
            </w:pPr>
            <w:r w:rsidRPr="00BE7444">
              <w:rPr>
                <w:color w:val="FFFFFF" w:themeColor="background1"/>
              </w:rPr>
              <w:t>Sa</w:t>
            </w:r>
          </w:p>
        </w:tc>
        <w:tc>
          <w:tcPr>
            <w:tcW w:w="154" w:type="pct"/>
            <w:tcBorders>
              <w:bottom w:val="nil"/>
            </w:tcBorders>
            <w:shd w:val="clear" w:color="auto" w:fill="808080" w:themeFill="background1" w:themeFillShade="80"/>
          </w:tcPr>
          <w:p w14:paraId="5475C1F4" w14:textId="46F3049E" w:rsidR="00E15BE2" w:rsidRPr="00BE7444" w:rsidRDefault="004119AA" w:rsidP="006160CB">
            <w:pPr>
              <w:pStyle w:val="Dates"/>
              <w:rPr>
                <w:color w:val="FFFFFF" w:themeColor="background1"/>
              </w:rPr>
            </w:pPr>
            <w:r w:rsidRPr="00BE7444">
              <w:rPr>
                <w:color w:val="FFFFFF" w:themeColor="background1"/>
              </w:rPr>
              <w:t>So</w:t>
            </w:r>
          </w:p>
        </w:tc>
      </w:tr>
      <w:tr w:rsidR="004119AA" w:rsidRPr="00696E00" w14:paraId="50982603" w14:textId="77777777" w:rsidTr="006D3694">
        <w:tc>
          <w:tcPr>
            <w:tcW w:w="1850" w:type="pct"/>
            <w:tcBorders>
              <w:top w:val="single" w:sz="4" w:space="0" w:color="0784BE" w:themeColor="accent2" w:themeShade="80"/>
              <w:bottom w:val="nil"/>
            </w:tcBorders>
          </w:tcPr>
          <w:p w14:paraId="03295A16" w14:textId="30B9DFBB" w:rsidR="004119AA" w:rsidRPr="004B1399" w:rsidRDefault="0005691E" w:rsidP="0005691E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Kurzprosa: „Satire“</w:t>
            </w:r>
          </w:p>
        </w:tc>
        <w:tc>
          <w:tcPr>
            <w:tcW w:w="185" w:type="pct"/>
            <w:tcBorders>
              <w:top w:val="single" w:sz="4" w:space="0" w:color="0784BE" w:themeColor="accent2" w:themeShade="80"/>
              <w:bottom w:val="nil"/>
            </w:tcBorders>
          </w:tcPr>
          <w:p w14:paraId="6471AAF3" w14:textId="479B3AA8" w:rsidR="004119AA" w:rsidRPr="00696E00" w:rsidRDefault="004119AA" w:rsidP="006160CB">
            <w:pPr>
              <w:pStyle w:val="Dates"/>
            </w:pPr>
            <w:r>
              <w:t>24</w:t>
            </w:r>
          </w:p>
        </w:tc>
        <w:tc>
          <w:tcPr>
            <w:tcW w:w="1491" w:type="pct"/>
            <w:tcBorders>
              <w:top w:val="single" w:sz="4" w:space="0" w:color="0784BE" w:themeColor="accent2" w:themeShade="80"/>
              <w:bottom w:val="nil"/>
            </w:tcBorders>
          </w:tcPr>
          <w:p w14:paraId="77B80584" w14:textId="28DE4525" w:rsidR="004119AA" w:rsidRPr="004B1399" w:rsidRDefault="009971BA" w:rsidP="009971BA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 xml:space="preserve">Kurt Tucholsky – </w:t>
            </w:r>
          </w:p>
        </w:tc>
        <w:tc>
          <w:tcPr>
            <w:tcW w:w="957" w:type="pct"/>
            <w:tcBorders>
              <w:top w:val="single" w:sz="4" w:space="0" w:color="0784BE" w:themeColor="accent2" w:themeShade="80"/>
              <w:bottom w:val="nil"/>
            </w:tcBorders>
          </w:tcPr>
          <w:p w14:paraId="69B8969B" w14:textId="69A01E79" w:rsidR="004119AA" w:rsidRPr="00CE27F7" w:rsidRDefault="00CE27F7" w:rsidP="00CE27F7">
            <w:pPr>
              <w:pStyle w:val="Dates"/>
              <w:jc w:val="center"/>
              <w:rPr>
                <w:b/>
              </w:rPr>
            </w:pPr>
            <w:r w:rsidRPr="00CE27F7">
              <w:rPr>
                <w:b/>
              </w:rPr>
              <w:t>Fortsetzung Kap.3</w:t>
            </w:r>
          </w:p>
        </w:tc>
        <w:tc>
          <w:tcPr>
            <w:tcW w:w="181" w:type="pct"/>
            <w:tcBorders>
              <w:bottom w:val="nil"/>
            </w:tcBorders>
          </w:tcPr>
          <w:p w14:paraId="6976A9AC" w14:textId="524C3A81" w:rsidR="004119AA" w:rsidRPr="00696E00" w:rsidRDefault="004119AA" w:rsidP="006160CB">
            <w:pPr>
              <w:pStyle w:val="Dates"/>
            </w:pPr>
            <w:r>
              <w:t>27</w:t>
            </w:r>
          </w:p>
        </w:tc>
        <w:tc>
          <w:tcPr>
            <w:tcW w:w="182" w:type="pct"/>
            <w:tcBorders>
              <w:bottom w:val="nil"/>
            </w:tcBorders>
          </w:tcPr>
          <w:p w14:paraId="085824DF" w14:textId="516D3803" w:rsidR="004119AA" w:rsidRPr="00696E00" w:rsidRDefault="004119AA" w:rsidP="006160CB">
            <w:pPr>
              <w:pStyle w:val="Dates"/>
            </w:pPr>
            <w:r>
              <w:t>28</w:t>
            </w:r>
          </w:p>
        </w:tc>
        <w:tc>
          <w:tcPr>
            <w:tcW w:w="154" w:type="pct"/>
            <w:tcBorders>
              <w:bottom w:val="nil"/>
            </w:tcBorders>
          </w:tcPr>
          <w:p w14:paraId="388B3C61" w14:textId="660A9A10" w:rsidR="004119AA" w:rsidRPr="00696E00" w:rsidRDefault="004119AA" w:rsidP="006160CB">
            <w:pPr>
              <w:pStyle w:val="Dates"/>
            </w:pPr>
            <w:r>
              <w:t>29</w:t>
            </w:r>
          </w:p>
        </w:tc>
      </w:tr>
      <w:tr w:rsidR="00FD2B5A" w:rsidRPr="00696E00" w14:paraId="777238B8" w14:textId="77777777" w:rsidTr="009971BA">
        <w:trPr>
          <w:trHeight w:val="2977"/>
        </w:trPr>
        <w:tc>
          <w:tcPr>
            <w:tcW w:w="1850" w:type="pct"/>
            <w:tcBorders>
              <w:top w:val="nil"/>
              <w:bottom w:val="single" w:sz="4" w:space="0" w:color="BFBFBF" w:themeColor="background1" w:themeShade="BF"/>
            </w:tcBorders>
          </w:tcPr>
          <w:p w14:paraId="07EBB2B3" w14:textId="31DDA377" w:rsidR="009738E1" w:rsidRPr="00D621F0" w:rsidRDefault="002C649F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D621F0">
              <w:rPr>
                <w:color w:val="auto"/>
                <w:sz w:val="22"/>
                <w:szCs w:val="22"/>
              </w:rPr>
              <w:t>S. 70/Text 5 lesen: Aufgaben 6a,b,c,d – schriftlich!</w:t>
            </w:r>
          </w:p>
          <w:p w14:paraId="309CD160" w14:textId="77777777" w:rsidR="004B1399" w:rsidRPr="00D621F0" w:rsidRDefault="009738E1" w:rsidP="009738E1">
            <w:r w:rsidRPr="00D621F0">
              <w:t>S. 70/Text 6 lesen: Aufgaben 7a, b (ohne Argumente austauschen) – schriftlich!</w:t>
            </w:r>
          </w:p>
          <w:p w14:paraId="58E0B05C" w14:textId="77777777" w:rsidR="00A07419" w:rsidRPr="00D621F0" w:rsidRDefault="00A07419" w:rsidP="009738E1"/>
          <w:p w14:paraId="7ABB436E" w14:textId="77777777" w:rsidR="009738E1" w:rsidRPr="00D621F0" w:rsidRDefault="009738E1" w:rsidP="009738E1">
            <w:r w:rsidRPr="00D621F0">
              <w:t>S. 70/8a (kann auch anderes Thema sein)</w:t>
            </w:r>
          </w:p>
          <w:p w14:paraId="7788DF05" w14:textId="77777777" w:rsidR="009738E1" w:rsidRPr="00D621F0" w:rsidRDefault="00A07419" w:rsidP="009738E1">
            <w:r w:rsidRPr="00D621F0">
              <w:t>S.70/</w:t>
            </w:r>
            <w:r w:rsidR="009738E1" w:rsidRPr="00D621F0">
              <w:t xml:space="preserve"> 8b (schriftlich)</w:t>
            </w:r>
          </w:p>
          <w:p w14:paraId="3EDAA8D7" w14:textId="77777777" w:rsidR="00A07419" w:rsidRPr="00D621F0" w:rsidRDefault="00A07419" w:rsidP="009738E1"/>
          <w:p w14:paraId="658C1DC4" w14:textId="0C9E6C17" w:rsidR="00A07419" w:rsidRPr="00D621F0" w:rsidRDefault="00A07419" w:rsidP="009738E1">
            <w:r w:rsidRPr="00D621F0">
              <w:t>S.71 Übertrage die Sachinformation „Eine Satire schreiben“ in dein Heft!</w:t>
            </w:r>
          </w:p>
          <w:p w14:paraId="6555BB76" w14:textId="2389C64B" w:rsidR="00A07419" w:rsidRPr="009738E1" w:rsidRDefault="00A07419" w:rsidP="009738E1">
            <w:pPr>
              <w:rPr>
                <w:b/>
              </w:rPr>
            </w:pPr>
          </w:p>
        </w:tc>
        <w:tc>
          <w:tcPr>
            <w:tcW w:w="185" w:type="pct"/>
            <w:tcBorders>
              <w:top w:val="nil"/>
              <w:bottom w:val="single" w:sz="4" w:space="0" w:color="BFBFBF" w:themeColor="background1" w:themeShade="BF"/>
            </w:tcBorders>
          </w:tcPr>
          <w:p w14:paraId="78333692" w14:textId="77777777" w:rsidR="00E15BE2" w:rsidRPr="00696E00" w:rsidRDefault="00E15BE2" w:rsidP="00DB67F4">
            <w:pPr>
              <w:pStyle w:val="TableText"/>
            </w:pPr>
          </w:p>
        </w:tc>
        <w:tc>
          <w:tcPr>
            <w:tcW w:w="1491" w:type="pct"/>
            <w:tcBorders>
              <w:top w:val="nil"/>
              <w:bottom w:val="single" w:sz="4" w:space="0" w:color="BFBFBF" w:themeColor="background1" w:themeShade="BF"/>
            </w:tcBorders>
          </w:tcPr>
          <w:p w14:paraId="458EA41F" w14:textId="77777777" w:rsidR="00E15BE2" w:rsidRDefault="009971BA" w:rsidP="009971BA">
            <w:pPr>
              <w:pStyle w:val="TableTex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Zusammenhang: </w:t>
            </w:r>
            <w:r w:rsidRPr="009971BA">
              <w:rPr>
                <w:b/>
                <w:color w:val="auto"/>
                <w:sz w:val="22"/>
                <w:szCs w:val="22"/>
              </w:rPr>
              <w:t xml:space="preserve">Satire </w:t>
            </w:r>
            <w:r>
              <w:rPr>
                <w:b/>
                <w:color w:val="auto"/>
                <w:sz w:val="22"/>
                <w:szCs w:val="22"/>
              </w:rPr>
              <w:t xml:space="preserve">- </w:t>
            </w:r>
            <w:r w:rsidRPr="009971BA">
              <w:rPr>
                <w:b/>
                <w:color w:val="auto"/>
                <w:sz w:val="22"/>
                <w:szCs w:val="22"/>
              </w:rPr>
              <w:t>historischer Hintergrund  - Lebensumstände</w:t>
            </w:r>
          </w:p>
          <w:p w14:paraId="6058F8A7" w14:textId="77777777" w:rsidR="009971BA" w:rsidRPr="00D621F0" w:rsidRDefault="009971BA" w:rsidP="009971BA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D621F0">
              <w:rPr>
                <w:color w:val="auto"/>
                <w:sz w:val="22"/>
                <w:szCs w:val="22"/>
              </w:rPr>
              <w:t>S. 71 /Text 7 lesen</w:t>
            </w:r>
          </w:p>
          <w:p w14:paraId="10461313" w14:textId="6CE03591" w:rsidR="00ED206B" w:rsidRPr="00D621F0" w:rsidRDefault="00ED206B" w:rsidP="009971BA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D621F0">
              <w:rPr>
                <w:color w:val="auto"/>
                <w:sz w:val="22"/>
                <w:szCs w:val="22"/>
              </w:rPr>
              <w:t>Aufgabe 9a: Recherchiere, auf welche vier Ereignisse/Umstände Tucholsky anspielt! (kurze schriftliche Notiz!)</w:t>
            </w:r>
          </w:p>
          <w:p w14:paraId="7073E1CD" w14:textId="77777777" w:rsidR="00ED206B" w:rsidRPr="00D621F0" w:rsidRDefault="00ED206B" w:rsidP="009971BA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D621F0">
              <w:rPr>
                <w:color w:val="auto"/>
                <w:sz w:val="22"/>
                <w:szCs w:val="22"/>
              </w:rPr>
              <w:t>S. 71/10, 11 (Stichworte)</w:t>
            </w:r>
          </w:p>
          <w:p w14:paraId="5FC16C0F" w14:textId="5CE72BC7" w:rsidR="00ED206B" w:rsidRPr="009971BA" w:rsidRDefault="00ED206B" w:rsidP="009971BA">
            <w:pPr>
              <w:pStyle w:val="TableText"/>
              <w:jc w:val="both"/>
              <w:rPr>
                <w:b/>
                <w:color w:val="auto"/>
                <w:sz w:val="22"/>
                <w:szCs w:val="22"/>
              </w:rPr>
            </w:pPr>
            <w:r w:rsidRPr="00D621F0">
              <w:rPr>
                <w:color w:val="auto"/>
                <w:sz w:val="22"/>
                <w:szCs w:val="22"/>
              </w:rPr>
              <w:t>Be</w:t>
            </w:r>
            <w:r w:rsidR="009C3062" w:rsidRPr="00D621F0">
              <w:rPr>
                <w:color w:val="auto"/>
                <w:sz w:val="22"/>
                <w:szCs w:val="22"/>
              </w:rPr>
              <w:t>rühmte Satiriker heute: Reche</w:t>
            </w:r>
            <w:r w:rsidRPr="00D621F0">
              <w:rPr>
                <w:color w:val="auto"/>
                <w:sz w:val="22"/>
                <w:szCs w:val="22"/>
              </w:rPr>
              <w:t>rch</w:t>
            </w:r>
            <w:r w:rsidR="009C3062" w:rsidRPr="00D621F0">
              <w:rPr>
                <w:color w:val="auto"/>
                <w:sz w:val="22"/>
                <w:szCs w:val="22"/>
              </w:rPr>
              <w:t>ier</w:t>
            </w:r>
            <w:r w:rsidRPr="00D621F0">
              <w:rPr>
                <w:color w:val="auto"/>
                <w:sz w:val="22"/>
                <w:szCs w:val="22"/>
              </w:rPr>
              <w:t xml:space="preserve">e </w:t>
            </w:r>
            <w:r w:rsidR="008D0A84" w:rsidRPr="00D621F0">
              <w:rPr>
                <w:color w:val="auto"/>
                <w:sz w:val="22"/>
                <w:szCs w:val="22"/>
              </w:rPr>
              <w:t xml:space="preserve">Infos über </w:t>
            </w:r>
            <w:r w:rsidRPr="00D621F0">
              <w:rPr>
                <w:color w:val="auto"/>
                <w:sz w:val="22"/>
                <w:szCs w:val="22"/>
              </w:rPr>
              <w:t>Jan Bö</w:t>
            </w:r>
            <w:r w:rsidR="008D0A84" w:rsidRPr="00D621F0">
              <w:rPr>
                <w:color w:val="auto"/>
                <w:sz w:val="22"/>
                <w:szCs w:val="22"/>
              </w:rPr>
              <w:t>h</w:t>
            </w:r>
            <w:r w:rsidRPr="00D621F0">
              <w:rPr>
                <w:color w:val="auto"/>
                <w:sz w:val="22"/>
                <w:szCs w:val="22"/>
              </w:rPr>
              <w:t>mermann</w:t>
            </w:r>
            <w:r w:rsidR="009C3062" w:rsidRPr="00D621F0">
              <w:rPr>
                <w:color w:val="auto"/>
                <w:sz w:val="22"/>
                <w:szCs w:val="22"/>
              </w:rPr>
              <w:t xml:space="preserve"> (Internet)</w:t>
            </w:r>
            <w:r w:rsidR="008D0A84" w:rsidRPr="00D621F0">
              <w:rPr>
                <w:color w:val="auto"/>
                <w:sz w:val="22"/>
                <w:szCs w:val="22"/>
              </w:rPr>
              <w:t>.</w:t>
            </w:r>
            <w:r w:rsidR="008D0A84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57" w:type="pct"/>
            <w:tcBorders>
              <w:top w:val="nil"/>
              <w:bottom w:val="single" w:sz="4" w:space="0" w:color="BFBFBF" w:themeColor="background1" w:themeShade="BF"/>
            </w:tcBorders>
          </w:tcPr>
          <w:p w14:paraId="1EED2C71" w14:textId="33FC1AE2" w:rsidR="00CE27F7" w:rsidRPr="00CE27F7" w:rsidRDefault="00CE27F7" w:rsidP="00CE27F7">
            <w:pPr>
              <w:pStyle w:val="Dates"/>
              <w:numPr>
                <w:ilvl w:val="0"/>
                <w:numId w:val="1"/>
              </w:numPr>
              <w:jc w:val="left"/>
            </w:pPr>
            <w:r>
              <w:rPr>
                <w:i/>
              </w:rPr>
              <w:t xml:space="preserve">Lernen mit Modelldarstellung </w:t>
            </w:r>
            <w:r>
              <w:rPr>
                <w:i/>
              </w:rPr>
              <w:t>(Flussdiagramm S. 71 ins Heft übertragen)</w:t>
            </w:r>
          </w:p>
          <w:p w14:paraId="1A5B6061" w14:textId="6905F3CA" w:rsidR="00E15BE2" w:rsidRPr="00CE27F7" w:rsidRDefault="00CE27F7" w:rsidP="00CE27F7">
            <w:pPr>
              <w:pStyle w:val="Dates"/>
              <w:numPr>
                <w:ilvl w:val="0"/>
                <w:numId w:val="1"/>
              </w:numPr>
              <w:jc w:val="left"/>
            </w:pPr>
            <w:r w:rsidRPr="00CE27F7">
              <w:rPr>
                <w:i/>
                <w:color w:val="auto"/>
              </w:rPr>
              <w:t>Wirtschaftlich bedeutsame Ereignisse und ihre Folgen</w:t>
            </w:r>
            <w:r>
              <w:rPr>
                <w:i/>
                <w:color w:val="auto"/>
              </w:rPr>
              <w:t xml:space="preserve"> S. 72 &amp; 73 (schriftlich)</w:t>
            </w:r>
          </w:p>
        </w:tc>
        <w:tc>
          <w:tcPr>
            <w:tcW w:w="181" w:type="pct"/>
            <w:tcBorders>
              <w:top w:val="nil"/>
              <w:bottom w:val="single" w:sz="4" w:space="0" w:color="BFBFBF" w:themeColor="background1" w:themeShade="BF"/>
            </w:tcBorders>
          </w:tcPr>
          <w:p w14:paraId="3E8D366A" w14:textId="77777777" w:rsidR="00E15BE2" w:rsidRPr="00696E00" w:rsidRDefault="00E15BE2" w:rsidP="00DB67F4">
            <w:pPr>
              <w:pStyle w:val="TableText"/>
            </w:pPr>
          </w:p>
        </w:tc>
        <w:tc>
          <w:tcPr>
            <w:tcW w:w="182" w:type="pct"/>
            <w:tcBorders>
              <w:top w:val="nil"/>
              <w:bottom w:val="single" w:sz="4" w:space="0" w:color="BFBFBF" w:themeColor="background1" w:themeShade="BF"/>
            </w:tcBorders>
          </w:tcPr>
          <w:p w14:paraId="4A6D5DCB" w14:textId="77777777" w:rsidR="00E15BE2" w:rsidRPr="00696E00" w:rsidRDefault="00E15BE2" w:rsidP="00DB67F4">
            <w:pPr>
              <w:pStyle w:val="TableText"/>
            </w:pPr>
          </w:p>
        </w:tc>
        <w:tc>
          <w:tcPr>
            <w:tcW w:w="154" w:type="pct"/>
            <w:tcBorders>
              <w:top w:val="nil"/>
              <w:bottom w:val="single" w:sz="4" w:space="0" w:color="BFBFBF" w:themeColor="background1" w:themeShade="BF"/>
            </w:tcBorders>
          </w:tcPr>
          <w:p w14:paraId="60B4140E" w14:textId="77777777" w:rsidR="00E15BE2" w:rsidRPr="00696E00" w:rsidRDefault="00E15BE2" w:rsidP="00DB67F4">
            <w:pPr>
              <w:pStyle w:val="TableText"/>
            </w:pPr>
          </w:p>
        </w:tc>
      </w:tr>
      <w:tr w:rsidR="00FD2B5A" w:rsidRPr="00696E00" w14:paraId="637B937B" w14:textId="77777777" w:rsidTr="009971BA">
        <w:trPr>
          <w:trHeight w:val="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7F7F7" w:themeFill="background2"/>
          </w:tcPr>
          <w:p w14:paraId="73F6F0AA" w14:textId="28AA657E" w:rsidR="00FD2B5A" w:rsidRPr="00B2672B" w:rsidRDefault="00FB6D5C" w:rsidP="00B2672B">
            <w:pPr>
              <w:rPr>
                <w:b/>
                <w:sz w:val="24"/>
                <w:szCs w:val="24"/>
              </w:rPr>
            </w:pPr>
            <w:r w:rsidRPr="00FB6D5C">
              <w:rPr>
                <w:sz w:val="24"/>
                <w:szCs w:val="24"/>
              </w:rPr>
              <w:t>GO SJ 2019/2020</w:t>
            </w:r>
            <w:r w:rsidRPr="00FB6D5C">
              <w:rPr>
                <w:sz w:val="24"/>
                <w:szCs w:val="24"/>
              </w:rPr>
              <w:tab/>
            </w:r>
            <w:r w:rsidRPr="00FB6D5C">
              <w:rPr>
                <w:b/>
                <w:sz w:val="24"/>
                <w:szCs w:val="24"/>
              </w:rPr>
              <w:t>Klasse 10b</w:t>
            </w:r>
            <w:r w:rsidRPr="00FB6D5C">
              <w:rPr>
                <w:sz w:val="24"/>
                <w:szCs w:val="24"/>
              </w:rPr>
              <w:tab/>
              <w:t xml:space="preserve">  </w:t>
            </w:r>
            <w:r w:rsidRPr="00FB6D5C">
              <w:rPr>
                <w:b/>
                <w:sz w:val="24"/>
                <w:szCs w:val="24"/>
              </w:rPr>
              <w:t>Deutsch</w:t>
            </w:r>
            <w:r w:rsidRPr="00FB6D5C">
              <w:rPr>
                <w:sz w:val="24"/>
                <w:szCs w:val="24"/>
              </w:rPr>
              <w:t>: Mo 2./3. Std. &amp; Mi 2./3. Std.</w:t>
            </w:r>
            <w:r w:rsidRPr="00FB6D5C">
              <w:rPr>
                <w:sz w:val="24"/>
                <w:szCs w:val="24"/>
              </w:rPr>
              <w:tab/>
              <w:t xml:space="preserve">  </w:t>
            </w:r>
            <w:r w:rsidRPr="00FB6D5C">
              <w:rPr>
                <w:b/>
                <w:sz w:val="24"/>
                <w:szCs w:val="24"/>
              </w:rPr>
              <w:t>Gemeinschaftskunde:</w:t>
            </w:r>
            <w:r w:rsidRPr="00FB6D5C">
              <w:rPr>
                <w:sz w:val="24"/>
                <w:szCs w:val="24"/>
              </w:rPr>
              <w:t xml:space="preserve"> Mo 6. Std. &amp; Do 6. Std</w:t>
            </w:r>
            <w:r w:rsidRPr="00FB6D5C">
              <w:rPr>
                <w:sz w:val="24"/>
                <w:szCs w:val="24"/>
              </w:rPr>
              <w:tab/>
              <w:t xml:space="preserve">Lehrkraft: </w:t>
            </w:r>
            <w:r w:rsidRPr="00FB6D5C">
              <w:rPr>
                <w:b/>
                <w:sz w:val="24"/>
                <w:szCs w:val="24"/>
              </w:rPr>
              <w:t>SEE</w:t>
            </w:r>
          </w:p>
        </w:tc>
      </w:tr>
    </w:tbl>
    <w:p w14:paraId="6535E256" w14:textId="2E6B52CB" w:rsidR="00D20B08" w:rsidRDefault="00D20B08">
      <w:pPr>
        <w:rPr>
          <w:b/>
        </w:rPr>
      </w:pPr>
      <w:r w:rsidRPr="00D20B08">
        <w:t>Die o.g. Seitenangaben/Aufgaben beziehen sich auf die Lehrwerke:</w:t>
      </w:r>
      <w:r>
        <w:rPr>
          <w:b/>
        </w:rPr>
        <w:t xml:space="preserve"> „Verstehen und Gestalten G6“ (Deutsch) &amp; „Team 2“ (Gemeinschaftskunde)</w:t>
      </w:r>
    </w:p>
    <w:p w14:paraId="331FC895" w14:textId="205F7D5D" w:rsidR="00182575" w:rsidRPr="00696E00" w:rsidRDefault="00182575">
      <w:r>
        <w:rPr>
          <w:b/>
        </w:rPr>
        <w:t>Wichtiger Hinweis: Die Aufgaben Gemeinschaftskunde aus der Donnerstagspalte sind Unterrichtsstoff für 4! Schulstunden – als</w:t>
      </w:r>
      <w:bookmarkStart w:id="0" w:name="_GoBack"/>
      <w:bookmarkEnd w:id="0"/>
      <w:r>
        <w:rPr>
          <w:b/>
        </w:rPr>
        <w:t>o einschl. Montag!</w:t>
      </w:r>
    </w:p>
    <w:sectPr w:rsidR="00182575" w:rsidRPr="00696E00" w:rsidSect="007A71A2">
      <w:pgSz w:w="16839" w:h="11907" w:orient="landscape" w:code="9"/>
      <w:pgMar w:top="624" w:right="720" w:bottom="6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9FF"/>
    <w:multiLevelType w:val="hybridMultilevel"/>
    <w:tmpl w:val="4D5C5BA8"/>
    <w:lvl w:ilvl="0" w:tplc="6F3EFB40">
      <w:start w:val="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attachedTemplate r:id="rId1"/>
  <w:defaultTabStop w:val="720"/>
  <w:hyphenationZone w:val="425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.03.2020"/>
    <w:docVar w:name="MonthStart" w:val="01.03.2020"/>
    <w:docVar w:name="WeekDay1" w:val="24.02.2020"/>
    <w:docVar w:name="WeekDay2" w:val="25.02.2020"/>
    <w:docVar w:name="WeekDay3" w:val="26.02.2020"/>
    <w:docVar w:name="WeekDay4" w:val="27.02.2020"/>
    <w:docVar w:name="WeekDay5" w:val="28.02.2020"/>
    <w:docVar w:name="WeekDay6" w:val="29.02.2020"/>
    <w:docVar w:name="WeekDay7" w:val="01.03.2020"/>
    <w:docVar w:name="WeekDayNumber" w:val="7"/>
  </w:docVars>
  <w:rsids>
    <w:rsidRoot w:val="004B1399"/>
    <w:rsid w:val="00002680"/>
    <w:rsid w:val="00010899"/>
    <w:rsid w:val="000204FE"/>
    <w:rsid w:val="00043743"/>
    <w:rsid w:val="0005691E"/>
    <w:rsid w:val="0006738C"/>
    <w:rsid w:val="000773D4"/>
    <w:rsid w:val="000A0DCE"/>
    <w:rsid w:val="000F4FC6"/>
    <w:rsid w:val="00121459"/>
    <w:rsid w:val="001215A1"/>
    <w:rsid w:val="00145AD9"/>
    <w:rsid w:val="0017296A"/>
    <w:rsid w:val="00174989"/>
    <w:rsid w:val="00182575"/>
    <w:rsid w:val="00200FF8"/>
    <w:rsid w:val="002011B4"/>
    <w:rsid w:val="002068BF"/>
    <w:rsid w:val="00213714"/>
    <w:rsid w:val="0021466E"/>
    <w:rsid w:val="00223F49"/>
    <w:rsid w:val="0023316C"/>
    <w:rsid w:val="0023365C"/>
    <w:rsid w:val="00283FDD"/>
    <w:rsid w:val="002B586B"/>
    <w:rsid w:val="002C291B"/>
    <w:rsid w:val="002C649F"/>
    <w:rsid w:val="002D5455"/>
    <w:rsid w:val="002D769E"/>
    <w:rsid w:val="003019C6"/>
    <w:rsid w:val="0032561D"/>
    <w:rsid w:val="0032566B"/>
    <w:rsid w:val="003256A3"/>
    <w:rsid w:val="003256F7"/>
    <w:rsid w:val="00337BC6"/>
    <w:rsid w:val="00346345"/>
    <w:rsid w:val="003A4D15"/>
    <w:rsid w:val="003A6089"/>
    <w:rsid w:val="003B1A1C"/>
    <w:rsid w:val="003C55B1"/>
    <w:rsid w:val="003C671D"/>
    <w:rsid w:val="003D74F5"/>
    <w:rsid w:val="004119AA"/>
    <w:rsid w:val="00416233"/>
    <w:rsid w:val="0043218C"/>
    <w:rsid w:val="00435C4D"/>
    <w:rsid w:val="004372A4"/>
    <w:rsid w:val="00447332"/>
    <w:rsid w:val="004804DD"/>
    <w:rsid w:val="004B1399"/>
    <w:rsid w:val="004D44A3"/>
    <w:rsid w:val="00557BCC"/>
    <w:rsid w:val="00566EB4"/>
    <w:rsid w:val="00572A35"/>
    <w:rsid w:val="0058388E"/>
    <w:rsid w:val="006160CB"/>
    <w:rsid w:val="006163BF"/>
    <w:rsid w:val="00661978"/>
    <w:rsid w:val="0068400C"/>
    <w:rsid w:val="00696E00"/>
    <w:rsid w:val="006A0930"/>
    <w:rsid w:val="006A1B75"/>
    <w:rsid w:val="006A7184"/>
    <w:rsid w:val="006B25D0"/>
    <w:rsid w:val="006C4EC9"/>
    <w:rsid w:val="006C6EEA"/>
    <w:rsid w:val="006D3694"/>
    <w:rsid w:val="00706288"/>
    <w:rsid w:val="0072119A"/>
    <w:rsid w:val="007637DA"/>
    <w:rsid w:val="00773432"/>
    <w:rsid w:val="00795597"/>
    <w:rsid w:val="007A71A2"/>
    <w:rsid w:val="007A7447"/>
    <w:rsid w:val="007D4AB1"/>
    <w:rsid w:val="00805C8A"/>
    <w:rsid w:val="00815349"/>
    <w:rsid w:val="0081600B"/>
    <w:rsid w:val="008249A2"/>
    <w:rsid w:val="008513A3"/>
    <w:rsid w:val="008524F7"/>
    <w:rsid w:val="00862A43"/>
    <w:rsid w:val="00862D7C"/>
    <w:rsid w:val="008857B1"/>
    <w:rsid w:val="008B2E30"/>
    <w:rsid w:val="008C4EB9"/>
    <w:rsid w:val="008D0A84"/>
    <w:rsid w:val="00912793"/>
    <w:rsid w:val="00933303"/>
    <w:rsid w:val="0093570E"/>
    <w:rsid w:val="00936C70"/>
    <w:rsid w:val="00965B80"/>
    <w:rsid w:val="009738E1"/>
    <w:rsid w:val="0099485B"/>
    <w:rsid w:val="00995652"/>
    <w:rsid w:val="009971BA"/>
    <w:rsid w:val="009A55E0"/>
    <w:rsid w:val="009B1C28"/>
    <w:rsid w:val="009C3062"/>
    <w:rsid w:val="009E19B4"/>
    <w:rsid w:val="009F0C0C"/>
    <w:rsid w:val="009F36FA"/>
    <w:rsid w:val="009F3A90"/>
    <w:rsid w:val="00A05205"/>
    <w:rsid w:val="00A07419"/>
    <w:rsid w:val="00A25C5C"/>
    <w:rsid w:val="00A5047E"/>
    <w:rsid w:val="00A642BE"/>
    <w:rsid w:val="00A75A9F"/>
    <w:rsid w:val="00A85B2B"/>
    <w:rsid w:val="00A97043"/>
    <w:rsid w:val="00AA2121"/>
    <w:rsid w:val="00AA3A65"/>
    <w:rsid w:val="00AA53B9"/>
    <w:rsid w:val="00AE110A"/>
    <w:rsid w:val="00AE3FB5"/>
    <w:rsid w:val="00AF0C4A"/>
    <w:rsid w:val="00B02A72"/>
    <w:rsid w:val="00B209EC"/>
    <w:rsid w:val="00B2672B"/>
    <w:rsid w:val="00B375D1"/>
    <w:rsid w:val="00B618A1"/>
    <w:rsid w:val="00B70562"/>
    <w:rsid w:val="00B7165C"/>
    <w:rsid w:val="00B855BB"/>
    <w:rsid w:val="00B91A34"/>
    <w:rsid w:val="00B95D69"/>
    <w:rsid w:val="00BB37A6"/>
    <w:rsid w:val="00BC037F"/>
    <w:rsid w:val="00BC2CE7"/>
    <w:rsid w:val="00BD7CCA"/>
    <w:rsid w:val="00BE1CBD"/>
    <w:rsid w:val="00BE7444"/>
    <w:rsid w:val="00C03D0D"/>
    <w:rsid w:val="00C266D2"/>
    <w:rsid w:val="00C37CBA"/>
    <w:rsid w:val="00C763AE"/>
    <w:rsid w:val="00C769C3"/>
    <w:rsid w:val="00C8635A"/>
    <w:rsid w:val="00C86511"/>
    <w:rsid w:val="00CA6150"/>
    <w:rsid w:val="00CE27F7"/>
    <w:rsid w:val="00D12AAE"/>
    <w:rsid w:val="00D20B08"/>
    <w:rsid w:val="00D33BC5"/>
    <w:rsid w:val="00D621F0"/>
    <w:rsid w:val="00D71DC8"/>
    <w:rsid w:val="00D7704B"/>
    <w:rsid w:val="00D844F5"/>
    <w:rsid w:val="00DA67B0"/>
    <w:rsid w:val="00DB67F4"/>
    <w:rsid w:val="00DE2891"/>
    <w:rsid w:val="00DE43E6"/>
    <w:rsid w:val="00DE5B54"/>
    <w:rsid w:val="00E15BE2"/>
    <w:rsid w:val="00E20333"/>
    <w:rsid w:val="00E34208"/>
    <w:rsid w:val="00E377EF"/>
    <w:rsid w:val="00E4512C"/>
    <w:rsid w:val="00E5740C"/>
    <w:rsid w:val="00EC14D7"/>
    <w:rsid w:val="00ED206B"/>
    <w:rsid w:val="00ED63FD"/>
    <w:rsid w:val="00F06DF9"/>
    <w:rsid w:val="00F076AA"/>
    <w:rsid w:val="00F11980"/>
    <w:rsid w:val="00F47003"/>
    <w:rsid w:val="00F64855"/>
    <w:rsid w:val="00F801B5"/>
    <w:rsid w:val="00FB47A6"/>
    <w:rsid w:val="00FB6D5C"/>
    <w:rsid w:val="00FD2B5A"/>
    <w:rsid w:val="00FE3206"/>
    <w:rsid w:val="00FE5B65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23BF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7043"/>
    <w:rPr>
      <w:lang w:val="de-DE"/>
    </w:rPr>
  </w:style>
  <w:style w:type="paragraph" w:styleId="berschrift1">
    <w:name w:val="heading 1"/>
    <w:basedOn w:val="Standard"/>
    <w:link w:val="berschrift1Zeichen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ys">
    <w:name w:val="Days"/>
    <w:basedOn w:val="Standard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NormaleTabelle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Standard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Standard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Standard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Standard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ellenraster">
    <w:name w:val="Table Grid"/>
    <w:basedOn w:val="NormaleTabelle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elZeichen">
    <w:name w:val="Titel Zeichen"/>
    <w:basedOn w:val="Absatzstandardschriftart"/>
    <w:link w:val="Titel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tzhaltertext">
    <w:name w:val="Placeholder Text"/>
    <w:basedOn w:val="Absatzstandardschriftart"/>
    <w:uiPriority w:val="99"/>
    <w:semiHidden/>
    <w:rsid w:val="00C37CBA"/>
    <w:rPr>
      <w:color w:val="80808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7043"/>
    <w:rPr>
      <w:lang w:val="de-DE"/>
    </w:rPr>
  </w:style>
  <w:style w:type="paragraph" w:styleId="berschrift1">
    <w:name w:val="heading 1"/>
    <w:basedOn w:val="Standard"/>
    <w:link w:val="berschrift1Zeichen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ys">
    <w:name w:val="Days"/>
    <w:basedOn w:val="Standard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NormaleTabelle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Standard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Standard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Standard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Standard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ellenraster">
    <w:name w:val="Table Grid"/>
    <w:basedOn w:val="NormaleTabelle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elZeichen">
    <w:name w:val="Titel Zeichen"/>
    <w:basedOn w:val="Absatzstandardschriftart"/>
    <w:link w:val="Titel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tzhaltertext">
    <w:name w:val="Placeholder Text"/>
    <w:basedOn w:val="Absatzstandardschriftart"/>
    <w:uiPriority w:val="99"/>
    <w:semiHidden/>
    <w:rsid w:val="00C37CBA"/>
    <w:rPr>
      <w:color w:val="80808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Vorlagen:Drucklayoutansicht:Kalender:Horizontaler%20Kalender%20-%201.%20Wochentag%20Montag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1618-2007-9B4F-9BC9-12BF5C6D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Horizontaler Kalender - 1. Wochentag Montag.dotm</Template>
  <TotalTime>0</TotalTime>
  <Pages>1</Pages>
  <Words>468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Seewald</dc:creator>
  <cp:keywords/>
  <dc:description/>
  <cp:lastModifiedBy>Manuela Seewald</cp:lastModifiedBy>
  <cp:revision>31</cp:revision>
  <cp:lastPrinted>2010-05-04T19:24:00Z</cp:lastPrinted>
  <dcterms:created xsi:type="dcterms:W3CDTF">2020-03-15T19:46:00Z</dcterms:created>
  <dcterms:modified xsi:type="dcterms:W3CDTF">2020-03-15T22:46:00Z</dcterms:modified>
  <cp:category/>
</cp:coreProperties>
</file>